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8915ae7fc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HOBØL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Hobøl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Hobøl,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HOBØL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53f8a0bf5f4fe9"/>
      <w:footerReference xmlns:r="http://schemas.openxmlformats.org/officeDocument/2006/relationships" w:type="default" r:id="R0f545cc4a75e47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53f8a0bf5f4fe9" /><Relationship Type="http://schemas.openxmlformats.org/officeDocument/2006/relationships/footer" Target="/word/footer1.xml" Id="R0f545cc4a75e47ad" /></Relationships>
</file>