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4cc6adfbf545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 OG BYGG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61532ef99a7d40f4"/>
      <w:footerReference xmlns:r="http://schemas.openxmlformats.org/officeDocument/2006/relationships" w:type="default" r:id="R7771f01f0f7e43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532ef99a7d40f4" /><Relationship Type="http://schemas.openxmlformats.org/officeDocument/2006/relationships/footer" Target="/word/footer1.xml" Id="R7771f01f0f7e4391" /></Relationships>
</file>