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6d8699e92449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GRUPPEN AS</w:t>
      </w:r>
    </w:p>
    <w:sectPr>
      <w:headerReference xmlns:r="http://schemas.openxmlformats.org/officeDocument/2006/relationships" w:type="default" r:id="R8c9932cbba8e4adf"/>
      <w:footerReference xmlns:r="http://schemas.openxmlformats.org/officeDocument/2006/relationships" w:type="default" r:id="Re95658708d7b44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9932cbba8e4adf" /><Relationship Type="http://schemas.openxmlformats.org/officeDocument/2006/relationships/footer" Target="/word/footer1.xml" Id="Re95658708d7b4443" /></Relationships>
</file>