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374df7146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6ecbe0beef614d68"/>
      <w:footerReference xmlns:r="http://schemas.openxmlformats.org/officeDocument/2006/relationships" w:type="default" r:id="Rde7a065f3aff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be0beef614d68" /><Relationship Type="http://schemas.openxmlformats.org/officeDocument/2006/relationships/footer" Target="/word/footer1.xml" Id="Rde7a065f3aff4649" /></Relationships>
</file>